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9B" w:rsidRDefault="00A94220">
      <w:pPr>
        <w:pStyle w:val="20"/>
        <w:shd w:val="clear" w:color="auto" w:fill="auto"/>
        <w:ind w:right="40"/>
      </w:pPr>
      <w:r>
        <w:t>Протокол № 1</w:t>
      </w:r>
    </w:p>
    <w:p w:rsidR="0061299B" w:rsidRDefault="00A94220">
      <w:pPr>
        <w:pStyle w:val="20"/>
        <w:shd w:val="clear" w:color="auto" w:fill="auto"/>
        <w:spacing w:after="204"/>
        <w:ind w:right="4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Бакинская, дом 47</w:t>
      </w:r>
      <w:r>
        <w:br/>
        <w:t>проведенного в форме очно-заочного голосования</w:t>
      </w:r>
    </w:p>
    <w:p w:rsidR="0061299B" w:rsidRDefault="00A94220">
      <w:pPr>
        <w:pStyle w:val="20"/>
        <w:shd w:val="clear" w:color="auto" w:fill="auto"/>
        <w:tabs>
          <w:tab w:val="left" w:pos="8172"/>
        </w:tabs>
        <w:spacing w:after="153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61299B" w:rsidRDefault="00A94220">
      <w:pPr>
        <w:pStyle w:val="30"/>
        <w:shd w:val="clear" w:color="auto" w:fill="auto"/>
        <w:spacing w:before="0"/>
        <w:ind w:firstLine="600"/>
      </w:pPr>
      <w:r>
        <w:t>Инициатор общего собрания</w:t>
      </w:r>
      <w:r>
        <w:t xml:space="preserve"> собственников помещений в многоквартирном доме - Мамедова Светлана Анатольевна, собственник кв.24, дома № 47 по улице Бакинская г. Когалыма. Организатор проведения общего собрания - ООО «Жильё»</w:t>
      </w:r>
    </w:p>
    <w:p w:rsidR="0061299B" w:rsidRDefault="00A94220">
      <w:pPr>
        <w:pStyle w:val="30"/>
        <w:shd w:val="clear" w:color="auto" w:fill="auto"/>
        <w:spacing w:before="0" w:after="13" w:line="220" w:lineRule="exact"/>
        <w:ind w:firstLine="600"/>
      </w:pPr>
      <w:r>
        <w:t>Дата начала голосования «20» ноября 2015г.</w:t>
      </w:r>
    </w:p>
    <w:p w:rsidR="0061299B" w:rsidRDefault="00A94220">
      <w:pPr>
        <w:pStyle w:val="30"/>
        <w:shd w:val="clear" w:color="auto" w:fill="auto"/>
        <w:spacing w:before="0" w:line="220" w:lineRule="exact"/>
        <w:ind w:right="40"/>
        <w:jc w:val="center"/>
      </w:pPr>
      <w:r>
        <w:t>Дата окончания при</w:t>
      </w:r>
      <w:r>
        <w:t>ема решений собственников помещений: 16.00 ч. 00 мин. «25» декабря 2015 года.</w:t>
      </w:r>
    </w:p>
    <w:p w:rsidR="0061299B" w:rsidRDefault="00A94220">
      <w:pPr>
        <w:pStyle w:val="30"/>
        <w:shd w:val="clear" w:color="auto" w:fill="auto"/>
        <w:spacing w:before="0" w:after="184" w:line="245" w:lineRule="exact"/>
        <w:ind w:left="600" w:firstLine="240"/>
        <w:jc w:val="left"/>
      </w:pPr>
      <w:r>
        <w:t xml:space="preserve">Место (адрес) передачи решений собственников помещений: г. Когалым, </w:t>
      </w:r>
      <w:r>
        <w:rPr>
          <w:rStyle w:val="31"/>
        </w:rPr>
        <w:t xml:space="preserve">ул. Бакинская, дом </w:t>
      </w:r>
      <w:r>
        <w:t>47 Дата и место подсчета голосов: «25» декабря 2015г. г. Когалым, пр. Шмидта, д. 12 - 2 п/п</w:t>
      </w:r>
    </w:p>
    <w:p w:rsidR="0061299B" w:rsidRDefault="00A94220">
      <w:pPr>
        <w:pStyle w:val="20"/>
        <w:shd w:val="clear" w:color="auto" w:fill="auto"/>
        <w:spacing w:line="240" w:lineRule="exact"/>
        <w:ind w:right="40"/>
      </w:pPr>
      <w:r>
        <w:t>Повестка дня общего собрания собственников помещений:</w:t>
      </w:r>
    </w:p>
    <w:p w:rsidR="0061299B" w:rsidRDefault="00A94220">
      <w:pPr>
        <w:pStyle w:val="40"/>
        <w:numPr>
          <w:ilvl w:val="0"/>
          <w:numId w:val="1"/>
        </w:numPr>
        <w:shd w:val="clear" w:color="auto" w:fill="auto"/>
        <w:tabs>
          <w:tab w:val="left" w:pos="325"/>
        </w:tabs>
      </w:pPr>
      <w:r>
        <w:t>Выбор председателя общего собрания.</w:t>
      </w:r>
    </w:p>
    <w:p w:rsidR="0061299B" w:rsidRDefault="00A94220">
      <w:pPr>
        <w:pStyle w:val="4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Выбор секретаря общего собрания.</w:t>
      </w:r>
    </w:p>
    <w:p w:rsidR="0061299B" w:rsidRDefault="00A94220">
      <w:pPr>
        <w:pStyle w:val="4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Выбор счетной комиссии для подсчета голосов и подведения итогов собрания.</w:t>
      </w:r>
    </w:p>
    <w:p w:rsidR="0061299B" w:rsidRDefault="00A94220">
      <w:pPr>
        <w:pStyle w:val="4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 xml:space="preserve">Утверждение размера платы за текущий ремонт общего </w:t>
      </w:r>
      <w:r>
        <w:t>имущества в многоквартирном доме.</w:t>
      </w:r>
    </w:p>
    <w:p w:rsidR="0061299B" w:rsidRDefault="00A94220">
      <w:pPr>
        <w:pStyle w:val="4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Утвердить, что планово-договорная стоимость работ по текущему ремонту ежегодно индексируется.</w:t>
      </w:r>
    </w:p>
    <w:p w:rsidR="0061299B" w:rsidRDefault="00A94220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61299B" w:rsidRDefault="00A94220">
      <w:pPr>
        <w:pStyle w:val="40"/>
        <w:shd w:val="clear" w:color="auto" w:fill="auto"/>
      </w:pPr>
      <w:r>
        <w:t>7.Определить</w:t>
      </w:r>
      <w:r>
        <w:t xml:space="preserve"> ООО «Жилье» в качестве лица, которое от имени жильцов уполномочено на заключение, расторжение, изменение договора аренды.</w:t>
      </w:r>
    </w:p>
    <w:p w:rsidR="0061299B" w:rsidRDefault="00A94220">
      <w:pPr>
        <w:pStyle w:val="40"/>
        <w:numPr>
          <w:ilvl w:val="0"/>
          <w:numId w:val="2"/>
        </w:numPr>
        <w:shd w:val="clear" w:color="auto" w:fill="auto"/>
        <w:tabs>
          <w:tab w:val="left" w:pos="349"/>
        </w:tabs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</w:t>
      </w:r>
      <w:r>
        <w:t>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61299B" w:rsidRDefault="00A94220">
      <w:pPr>
        <w:pStyle w:val="40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>Принять решение об объеме коммунальной услуги, предоставленной на общедомовые нужды в размере</w:t>
      </w:r>
      <w:r>
        <w:t>, превышающем объем коммунальной услуги и распределить между всеми жилыми и нежилыми помещениями.</w:t>
      </w:r>
    </w:p>
    <w:p w:rsidR="0061299B" w:rsidRDefault="00A94220">
      <w:pPr>
        <w:pStyle w:val="4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61299B" w:rsidRDefault="00A94220">
      <w:pPr>
        <w:pStyle w:val="40"/>
        <w:numPr>
          <w:ilvl w:val="0"/>
          <w:numId w:val="3"/>
        </w:numPr>
        <w:shd w:val="clear" w:color="auto" w:fill="auto"/>
        <w:tabs>
          <w:tab w:val="left" w:pos="430"/>
        </w:tabs>
      </w:pPr>
      <w:r>
        <w:t>Определение порядка доведения и</w:t>
      </w:r>
      <w:r>
        <w:t>нформации: уведомлений о проведении собраний.</w:t>
      </w:r>
    </w:p>
    <w:p w:rsidR="0061299B" w:rsidRDefault="00A94220">
      <w:pPr>
        <w:pStyle w:val="40"/>
        <w:numPr>
          <w:ilvl w:val="0"/>
          <w:numId w:val="3"/>
        </w:numPr>
        <w:shd w:val="clear" w:color="auto" w:fill="auto"/>
        <w:tabs>
          <w:tab w:val="left" w:pos="430"/>
        </w:tabs>
      </w:pPr>
      <w:r>
        <w:t>Определение порядка доведения информации о принятых решениях до собственников.</w:t>
      </w:r>
    </w:p>
    <w:p w:rsidR="0061299B" w:rsidRDefault="00A94220">
      <w:pPr>
        <w:pStyle w:val="40"/>
        <w:shd w:val="clear" w:color="auto" w:fill="auto"/>
        <w:spacing w:after="260"/>
        <w:jc w:val="left"/>
      </w:pPr>
      <w:r>
        <w:t>13.0пределение места хранения протоколов общих собраний собственников многоквартирного дома с прилагаемыми к ним документа.ни и дог</w:t>
      </w:r>
      <w:r>
        <w:t>овора управления МКД с приложениями.</w:t>
      </w:r>
    </w:p>
    <w:p w:rsidR="0061299B" w:rsidRDefault="00A94220">
      <w:pPr>
        <w:pStyle w:val="50"/>
        <w:shd w:val="clear" w:color="auto" w:fill="auto"/>
        <w:spacing w:before="0" w:line="140" w:lineRule="exact"/>
        <w:ind w:left="6480"/>
      </w:pPr>
      <w:r>
        <w:t>2</w:t>
      </w:r>
    </w:p>
    <w:p w:rsidR="0061299B" w:rsidRDefault="00A94220">
      <w:pPr>
        <w:pStyle w:val="60"/>
        <w:shd w:val="clear" w:color="auto" w:fill="auto"/>
        <w:spacing w:line="240" w:lineRule="exact"/>
      </w:pPr>
      <w:r>
        <w:t xml:space="preserve">Общая площадь многоквартирного дома составляет - </w:t>
      </w:r>
      <w:r>
        <w:rPr>
          <w:rStyle w:val="611pt"/>
        </w:rPr>
        <w:t xml:space="preserve">1462,8 м </w:t>
      </w:r>
      <w:r>
        <w:t>.</w:t>
      </w:r>
    </w:p>
    <w:p w:rsidR="0061299B" w:rsidRDefault="00A94220">
      <w:pPr>
        <w:pStyle w:val="30"/>
        <w:shd w:val="clear" w:color="auto" w:fill="auto"/>
        <w:spacing w:before="0" w:after="176"/>
        <w:ind w:firstLine="600"/>
      </w:pPr>
      <w:r>
        <w:rPr>
          <w:rStyle w:val="31"/>
        </w:rPr>
        <w:t xml:space="preserve">В </w:t>
      </w:r>
      <w:r>
        <w:t xml:space="preserve">голосовании приняли участие </w:t>
      </w:r>
      <w:r>
        <w:rPr>
          <w:rStyle w:val="31"/>
        </w:rPr>
        <w:t xml:space="preserve">24 </w:t>
      </w:r>
      <w:r>
        <w:t xml:space="preserve">собственника, обладающих общей площадью </w:t>
      </w:r>
      <w:r>
        <w:rPr>
          <w:rStyle w:val="31"/>
        </w:rPr>
        <w:t>1143,3 м</w:t>
      </w:r>
      <w:r>
        <w:rPr>
          <w:rStyle w:val="31"/>
          <w:vertAlign w:val="superscript"/>
        </w:rPr>
        <w:t>2,</w:t>
      </w:r>
      <w:r>
        <w:rPr>
          <w:rStyle w:val="31"/>
        </w:rPr>
        <w:t xml:space="preserve"> </w:t>
      </w:r>
      <w:r>
        <w:t>что составляет 78 % от общего числа голосов собственников помещений.</w:t>
      </w:r>
    </w:p>
    <w:p w:rsidR="0061299B" w:rsidRDefault="00A94220">
      <w:pPr>
        <w:pStyle w:val="20"/>
        <w:shd w:val="clear" w:color="auto" w:fill="auto"/>
        <w:spacing w:after="68" w:line="269" w:lineRule="exact"/>
        <w:ind w:firstLine="600"/>
        <w:jc w:val="both"/>
      </w:pPr>
      <w:r>
        <w:t>Кворум для принятия решений по вопросам, поставленным на голосование, имеется. Общее собрание собственников помещений правомочно.</w:t>
      </w:r>
    </w:p>
    <w:p w:rsidR="0061299B" w:rsidRDefault="00A94220">
      <w:pPr>
        <w:pStyle w:val="20"/>
        <w:shd w:val="clear" w:color="auto" w:fill="auto"/>
        <w:spacing w:line="259" w:lineRule="exact"/>
        <w:ind w:right="40"/>
      </w:pPr>
      <w:r>
        <w:t>Собственники помещений рассмотрели вопросы повестки дня и</w:t>
      </w:r>
    </w:p>
    <w:p w:rsidR="0061299B" w:rsidRDefault="00A94220">
      <w:pPr>
        <w:pStyle w:val="20"/>
        <w:shd w:val="clear" w:color="auto" w:fill="auto"/>
        <w:spacing w:line="259" w:lineRule="exact"/>
        <w:ind w:right="40"/>
      </w:pPr>
      <w:r>
        <w:t>РЕШИЛИ:</w:t>
      </w:r>
    </w:p>
    <w:p w:rsidR="0061299B" w:rsidRDefault="00A94220">
      <w:pPr>
        <w:pStyle w:val="20"/>
        <w:numPr>
          <w:ilvl w:val="0"/>
          <w:numId w:val="4"/>
        </w:numPr>
        <w:shd w:val="clear" w:color="auto" w:fill="auto"/>
        <w:tabs>
          <w:tab w:val="left" w:pos="1039"/>
        </w:tabs>
        <w:spacing w:line="259" w:lineRule="exact"/>
        <w:ind w:left="420"/>
        <w:jc w:val="both"/>
      </w:pPr>
      <w:r>
        <w:t>Выбрать председателем общего собрания:</w:t>
      </w:r>
    </w:p>
    <w:p w:rsidR="0061299B" w:rsidRDefault="00A94220">
      <w:pPr>
        <w:pStyle w:val="60"/>
        <w:shd w:val="clear" w:color="auto" w:fill="auto"/>
        <w:tabs>
          <w:tab w:val="left" w:pos="5261"/>
        </w:tabs>
        <w:spacing w:line="259" w:lineRule="exact"/>
      </w:pPr>
      <w:r>
        <w:t>Нагорную Марину Васил</w:t>
      </w:r>
      <w:r>
        <w:t>ьевну</w:t>
      </w:r>
      <w:r>
        <w:tab/>
        <w:t>/ и.о. директора ООО «Жилье» /</w:t>
      </w:r>
    </w:p>
    <w:p w:rsidR="0061299B" w:rsidRDefault="00A94220">
      <w:pPr>
        <w:pStyle w:val="30"/>
        <w:shd w:val="clear" w:color="auto" w:fill="auto"/>
        <w:spacing w:before="0" w:line="259" w:lineRule="exact"/>
      </w:pPr>
      <w:r>
        <w:t>Голосовали: «за» - 833,7 м</w:t>
      </w:r>
      <w:r>
        <w:rPr>
          <w:vertAlign w:val="superscript"/>
        </w:rPr>
        <w:t>2</w:t>
      </w:r>
      <w:r>
        <w:t xml:space="preserve"> (57 %), «против» - 54,1м</w:t>
      </w:r>
      <w:r>
        <w:rPr>
          <w:vertAlign w:val="superscript"/>
        </w:rPr>
        <w:t>2</w:t>
      </w:r>
      <w:r>
        <w:t xml:space="preserve"> (4%), «воздержался» - 255,5 м</w:t>
      </w:r>
      <w:r>
        <w:rPr>
          <w:vertAlign w:val="superscript"/>
        </w:rPr>
        <w:t>2</w:t>
      </w:r>
      <w:r>
        <w:t xml:space="preserve"> (17%)</w:t>
      </w:r>
    </w:p>
    <w:p w:rsidR="0061299B" w:rsidRDefault="00A94220">
      <w:pPr>
        <w:pStyle w:val="30"/>
        <w:shd w:val="clear" w:color="auto" w:fill="auto"/>
        <w:spacing w:before="0" w:line="259" w:lineRule="exact"/>
      </w:pPr>
      <w:r>
        <w:t>Не участвовало в голосовании - 319,5 м</w:t>
      </w:r>
      <w:r>
        <w:rPr>
          <w:vertAlign w:val="superscript"/>
        </w:rPr>
        <w:t>2</w:t>
      </w:r>
      <w:r>
        <w:t xml:space="preserve"> (22 %)</w:t>
      </w:r>
    </w:p>
    <w:p w:rsidR="0061299B" w:rsidRDefault="00A94220">
      <w:pPr>
        <w:pStyle w:val="20"/>
        <w:shd w:val="clear" w:color="auto" w:fill="auto"/>
        <w:spacing w:after="192" w:line="259" w:lineRule="exact"/>
        <w:jc w:val="both"/>
      </w:pPr>
      <w:r>
        <w:t>Решение принято</w:t>
      </w:r>
    </w:p>
    <w:p w:rsidR="0061299B" w:rsidRDefault="00A94220">
      <w:pPr>
        <w:pStyle w:val="20"/>
        <w:numPr>
          <w:ilvl w:val="0"/>
          <w:numId w:val="4"/>
        </w:numPr>
        <w:shd w:val="clear" w:color="auto" w:fill="auto"/>
        <w:tabs>
          <w:tab w:val="left" w:pos="1039"/>
        </w:tabs>
        <w:spacing w:line="245" w:lineRule="exact"/>
        <w:ind w:left="420"/>
        <w:jc w:val="both"/>
      </w:pPr>
      <w:r>
        <w:t>Выбрать секретарем общего собрания:</w:t>
      </w:r>
    </w:p>
    <w:p w:rsidR="0061299B" w:rsidRDefault="00A94220">
      <w:pPr>
        <w:pStyle w:val="30"/>
        <w:shd w:val="clear" w:color="auto" w:fill="auto"/>
        <w:tabs>
          <w:tab w:val="left" w:pos="4646"/>
        </w:tabs>
        <w:spacing w:before="0" w:line="245" w:lineRule="exact"/>
      </w:pPr>
      <w:r>
        <w:t>Петленко Диану Мусаевну</w:t>
      </w:r>
      <w:r>
        <w:tab/>
        <w:t xml:space="preserve">/ </w:t>
      </w:r>
      <w:r>
        <w:t>мастер ООО «Жилье» /</w:t>
      </w:r>
    </w:p>
    <w:p w:rsidR="0061299B" w:rsidRDefault="00A94220">
      <w:pPr>
        <w:pStyle w:val="30"/>
        <w:shd w:val="clear" w:color="auto" w:fill="auto"/>
        <w:spacing w:before="0" w:line="245" w:lineRule="exact"/>
      </w:pPr>
      <w:r>
        <w:t>Голосовали: «за» - 833,7 м</w:t>
      </w:r>
      <w:r>
        <w:rPr>
          <w:vertAlign w:val="superscript"/>
        </w:rPr>
        <w:t>2</w:t>
      </w:r>
      <w:r>
        <w:t xml:space="preserve"> (57 %), «против» - 54,1м</w:t>
      </w:r>
      <w:r>
        <w:rPr>
          <w:vertAlign w:val="superscript"/>
        </w:rPr>
        <w:t>2</w:t>
      </w:r>
      <w:r>
        <w:t xml:space="preserve"> (4%), «воздержался» - 255,5 м</w:t>
      </w:r>
      <w:r>
        <w:rPr>
          <w:vertAlign w:val="superscript"/>
        </w:rPr>
        <w:t>2</w:t>
      </w:r>
      <w:r>
        <w:t xml:space="preserve"> (17%)</w:t>
      </w:r>
    </w:p>
    <w:p w:rsidR="0061299B" w:rsidRDefault="00A94220">
      <w:pPr>
        <w:pStyle w:val="30"/>
        <w:shd w:val="clear" w:color="auto" w:fill="auto"/>
        <w:spacing w:before="0" w:after="8" w:line="220" w:lineRule="exact"/>
      </w:pPr>
      <w:r>
        <w:t>Не участвовало в голосовании - 319,5 м</w:t>
      </w:r>
      <w:r>
        <w:rPr>
          <w:vertAlign w:val="superscript"/>
        </w:rPr>
        <w:t>2</w:t>
      </w:r>
      <w:r>
        <w:t xml:space="preserve"> (22 %)</w:t>
      </w:r>
    </w:p>
    <w:p w:rsidR="0061299B" w:rsidRDefault="00A94220">
      <w:pPr>
        <w:pStyle w:val="10"/>
        <w:keepNext/>
        <w:keepLines/>
        <w:shd w:val="clear" w:color="auto" w:fill="auto"/>
        <w:spacing w:before="0" w:after="183" w:line="220" w:lineRule="exact"/>
      </w:pPr>
      <w:bookmarkStart w:id="0" w:name="bookmark0"/>
      <w:r>
        <w:t>Решение принято</w:t>
      </w:r>
      <w:bookmarkEnd w:id="0"/>
    </w:p>
    <w:p w:rsidR="0061299B" w:rsidRDefault="00A94220">
      <w:pPr>
        <w:pStyle w:val="20"/>
        <w:numPr>
          <w:ilvl w:val="0"/>
          <w:numId w:val="4"/>
        </w:numPr>
        <w:shd w:val="clear" w:color="auto" w:fill="auto"/>
        <w:tabs>
          <w:tab w:val="left" w:pos="1039"/>
        </w:tabs>
        <w:spacing w:line="220" w:lineRule="exact"/>
        <w:ind w:left="420"/>
        <w:jc w:val="both"/>
      </w:pPr>
      <w:r>
        <w:t>В состав счетной комиссии для подсчета голосов и подведения итогов собрания выбра</w:t>
      </w:r>
      <w:r>
        <w:t>ть:</w:t>
      </w:r>
    </w:p>
    <w:p w:rsidR="0061299B" w:rsidRDefault="00A94220">
      <w:pPr>
        <w:pStyle w:val="30"/>
        <w:shd w:val="clear" w:color="auto" w:fill="auto"/>
        <w:tabs>
          <w:tab w:val="left" w:pos="5261"/>
        </w:tabs>
        <w:spacing w:before="0" w:line="220" w:lineRule="exact"/>
      </w:pPr>
      <w:r>
        <w:t>Чиндина Татьяна Валентиновна</w:t>
      </w:r>
      <w:r>
        <w:tab/>
        <w:t>/ инженер I категории ООО «Жилье» /</w:t>
      </w:r>
    </w:p>
    <w:p w:rsidR="0061299B" w:rsidRDefault="00A94220">
      <w:pPr>
        <w:pStyle w:val="30"/>
        <w:shd w:val="clear" w:color="auto" w:fill="auto"/>
        <w:tabs>
          <w:tab w:val="left" w:pos="5829"/>
        </w:tabs>
        <w:spacing w:before="0" w:line="250" w:lineRule="exact"/>
        <w:ind w:left="160"/>
      </w:pPr>
      <w:r>
        <w:t>Кувичинская Елена Владимировна</w:t>
      </w:r>
      <w:r>
        <w:tab/>
        <w:t>/ техник ООО «Жилье» /</w:t>
      </w:r>
    </w:p>
    <w:p w:rsidR="0061299B" w:rsidRDefault="00A94220">
      <w:pPr>
        <w:pStyle w:val="30"/>
        <w:shd w:val="clear" w:color="auto" w:fill="auto"/>
        <w:spacing w:before="0" w:line="250" w:lineRule="exact"/>
        <w:ind w:left="160"/>
      </w:pPr>
      <w:r>
        <w:t>Голосовали: «за» - 888,2 м</w:t>
      </w:r>
      <w:r>
        <w:rPr>
          <w:vertAlign w:val="superscript"/>
        </w:rPr>
        <w:t>2</w:t>
      </w:r>
      <w:r>
        <w:t xml:space="preserve"> (60 %), «против» - 54,1м</w:t>
      </w:r>
      <w:r>
        <w:rPr>
          <w:vertAlign w:val="superscript"/>
        </w:rPr>
        <w:t>2</w:t>
      </w:r>
      <w:r>
        <w:t xml:space="preserve"> (4%), «воздержался» - 201,0 м</w:t>
      </w:r>
      <w:r>
        <w:rPr>
          <w:vertAlign w:val="superscript"/>
        </w:rPr>
        <w:t>2</w:t>
      </w:r>
      <w:r>
        <w:t xml:space="preserve"> (14%)</w:t>
      </w:r>
    </w:p>
    <w:p w:rsidR="0061299B" w:rsidRDefault="00A94220">
      <w:pPr>
        <w:pStyle w:val="30"/>
        <w:shd w:val="clear" w:color="auto" w:fill="auto"/>
        <w:spacing w:before="0" w:line="250" w:lineRule="exact"/>
        <w:ind w:left="160"/>
      </w:pPr>
      <w:r>
        <w:t>Не участвовало в голосовании - 319,5 м</w:t>
      </w:r>
      <w:r>
        <w:rPr>
          <w:vertAlign w:val="superscript"/>
        </w:rPr>
        <w:t>2</w:t>
      </w:r>
      <w:r>
        <w:t xml:space="preserve"> (22 %)</w:t>
      </w:r>
    </w:p>
    <w:p w:rsidR="0061299B" w:rsidRDefault="00A94220">
      <w:pPr>
        <w:pStyle w:val="20"/>
        <w:shd w:val="clear" w:color="auto" w:fill="auto"/>
        <w:spacing w:after="176"/>
        <w:ind w:left="160"/>
        <w:jc w:val="both"/>
      </w:pPr>
      <w:r>
        <w:t>Решение принято</w:t>
      </w:r>
    </w:p>
    <w:p w:rsidR="0061299B" w:rsidRDefault="00A94220">
      <w:pPr>
        <w:pStyle w:val="20"/>
        <w:shd w:val="clear" w:color="auto" w:fill="auto"/>
        <w:spacing w:line="254" w:lineRule="exact"/>
        <w:ind w:left="160" w:right="300"/>
        <w:jc w:val="both"/>
      </w:pPr>
      <w:r>
        <w:lastRenderedPageBreak/>
        <w:t>Обязательный перечень работ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</w:t>
      </w:r>
      <w:r>
        <w:t>рственных стандартов</w:t>
      </w:r>
    </w:p>
    <w:p w:rsidR="0061299B" w:rsidRDefault="00A94220">
      <w:pPr>
        <w:pStyle w:val="a5"/>
        <w:framePr w:w="10589" w:wrap="notBeside" w:vAnchor="text" w:hAnchor="text" w:xAlign="center" w:y="1"/>
        <w:shd w:val="clear" w:color="auto" w:fill="auto"/>
        <w:tabs>
          <w:tab w:val="left" w:leader="underscore" w:pos="10205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26"/>
        <w:gridCol w:w="1550"/>
        <w:gridCol w:w="1560"/>
        <w:gridCol w:w="1560"/>
        <w:gridCol w:w="1560"/>
      </w:tblGrid>
      <w:tr w:rsidR="0061299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1"/>
                <w:b/>
                <w:bCs/>
                <w:vertAlign w:val="superscript"/>
              </w:rPr>
              <w:t>2</w:t>
            </w:r>
          </w:p>
        </w:tc>
      </w:tr>
      <w:tr w:rsidR="0061299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1"/>
                <w:b/>
                <w:bCs/>
              </w:rPr>
              <w:t>№</w:t>
            </w:r>
          </w:p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2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2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ind w:left="500" w:hanging="300"/>
              <w:jc w:val="left"/>
            </w:pPr>
            <w:r>
              <w:rPr>
                <w:rStyle w:val="22"/>
              </w:rPr>
              <w:t>В расчете на 1 кв.м. 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ind w:left="500" w:hanging="300"/>
              <w:jc w:val="left"/>
            </w:pPr>
            <w:r>
              <w:rPr>
                <w:rStyle w:val="22"/>
              </w:rPr>
              <w:t>В расчете на 1 кв.м. 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ind w:left="500" w:hanging="300"/>
              <w:jc w:val="left"/>
            </w:pPr>
            <w:r>
              <w:rPr>
                <w:rStyle w:val="22"/>
              </w:rPr>
              <w:t>В расчете на 1 кв.м. 2019г.</w:t>
            </w:r>
          </w:p>
        </w:tc>
      </w:tr>
      <w:tr w:rsidR="0061299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2"/>
              </w:rPr>
              <w:t>Отопление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  <w:tr w:rsidR="0061299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2"/>
              </w:rPr>
              <w:t>ГВС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  <w:tr w:rsidR="0061299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2"/>
              </w:rPr>
              <w:t>ХВС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9B" w:rsidRDefault="00A94220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</w:tbl>
    <w:p w:rsidR="0061299B" w:rsidRDefault="0061299B">
      <w:pPr>
        <w:framePr w:w="10589" w:wrap="notBeside" w:vAnchor="text" w:hAnchor="text" w:xAlign="center" w:y="1"/>
        <w:rPr>
          <w:sz w:val="2"/>
          <w:szCs w:val="2"/>
        </w:rPr>
      </w:pPr>
    </w:p>
    <w:p w:rsidR="0061299B" w:rsidRDefault="0061299B">
      <w:pPr>
        <w:rPr>
          <w:sz w:val="2"/>
          <w:szCs w:val="2"/>
        </w:rPr>
      </w:pPr>
    </w:p>
    <w:p w:rsidR="0061299B" w:rsidRDefault="00A94220">
      <w:pPr>
        <w:pStyle w:val="a5"/>
        <w:framePr w:w="10483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a6"/>
          <w:b/>
          <w:bCs/>
        </w:rPr>
        <w:t xml:space="preserve">4. </w:t>
      </w:r>
      <w:r>
        <w:rPr>
          <w:rStyle w:val="a6"/>
          <w:b/>
          <w:bCs/>
        </w:rPr>
        <w:t>Утвердить размер платы за текущий ремонт общего имущества в многоквартирном доме: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3504"/>
        <w:gridCol w:w="1555"/>
        <w:gridCol w:w="1555"/>
        <w:gridCol w:w="1560"/>
        <w:gridCol w:w="1704"/>
      </w:tblGrid>
      <w:tr w:rsidR="0061299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9B" w:rsidRDefault="0061299B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9B" w:rsidRDefault="0061299B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99B" w:rsidRDefault="00A94220">
            <w:pPr>
              <w:pStyle w:val="20"/>
              <w:framePr w:w="10483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1"/>
                <w:b/>
                <w:bCs/>
                <w:vertAlign w:val="superscript"/>
              </w:rPr>
              <w:t>2</w:t>
            </w:r>
            <w:r>
              <w:rPr>
                <w:rStyle w:val="21"/>
                <w:b/>
                <w:bCs/>
              </w:rPr>
              <w:t xml:space="preserve"> (на дату заключения договора)</w:t>
            </w:r>
          </w:p>
        </w:tc>
      </w:tr>
      <w:tr w:rsidR="0061299B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61299B" w:rsidRDefault="00A94220">
            <w:pPr>
              <w:pStyle w:val="20"/>
              <w:framePr w:w="10483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№</w:t>
            </w:r>
          </w:p>
          <w:p w:rsidR="0061299B" w:rsidRDefault="00A94220">
            <w:pPr>
              <w:pStyle w:val="20"/>
              <w:framePr w:w="10483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п/п</w:t>
            </w:r>
          </w:p>
        </w:tc>
        <w:tc>
          <w:tcPr>
            <w:tcW w:w="3504" w:type="dxa"/>
            <w:tcBorders>
              <w:left w:val="single" w:sz="4" w:space="0" w:color="auto"/>
            </w:tcBorders>
            <w:shd w:val="clear" w:color="auto" w:fill="FFFFFF"/>
          </w:tcPr>
          <w:p w:rsidR="0061299B" w:rsidRDefault="00A94220">
            <w:pPr>
              <w:pStyle w:val="20"/>
              <w:framePr w:w="1048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Наименование видов работ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483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  <w:b/>
                <w:bCs/>
              </w:rPr>
              <w:t>Стоимость в расчете на 1м</w:t>
            </w:r>
            <w:r>
              <w:rPr>
                <w:rStyle w:val="21"/>
                <w:b/>
                <w:bCs/>
                <w:vertAlign w:val="superscript"/>
              </w:rPr>
              <w:t xml:space="preserve">2 </w:t>
            </w:r>
            <w:r>
              <w:rPr>
                <w:rStyle w:val="21"/>
                <w:b/>
                <w:bCs/>
              </w:rPr>
              <w:t>2016г.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  <w:b/>
                <w:bCs/>
              </w:rPr>
              <w:t>Стоимость в расчете на 1м</w:t>
            </w:r>
            <w:r>
              <w:rPr>
                <w:rStyle w:val="21"/>
                <w:b/>
                <w:bCs/>
                <w:vertAlign w:val="superscript"/>
              </w:rPr>
              <w:t xml:space="preserve">2 </w:t>
            </w:r>
            <w:r>
              <w:rPr>
                <w:rStyle w:val="21"/>
                <w:b/>
                <w:bCs/>
              </w:rPr>
              <w:t>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  <w:b/>
                <w:bCs/>
              </w:rPr>
              <w:t>Стоимость в расчете на 1м</w:t>
            </w:r>
            <w:r>
              <w:rPr>
                <w:rStyle w:val="21"/>
                <w:b/>
                <w:bCs/>
                <w:vertAlign w:val="superscript"/>
              </w:rPr>
              <w:t xml:space="preserve">2 </w:t>
            </w:r>
            <w:r>
              <w:rPr>
                <w:rStyle w:val="21"/>
                <w:b/>
                <w:bCs/>
              </w:rPr>
              <w:t>2018г.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483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  <w:b/>
                <w:bCs/>
              </w:rPr>
              <w:t>Стоимость в расчете на 1м</w:t>
            </w:r>
            <w:r>
              <w:rPr>
                <w:rStyle w:val="21"/>
                <w:b/>
                <w:bCs/>
                <w:vertAlign w:val="superscript"/>
              </w:rPr>
              <w:t xml:space="preserve">2 </w:t>
            </w:r>
            <w:r>
              <w:rPr>
                <w:rStyle w:val="21"/>
                <w:b/>
                <w:bCs/>
              </w:rPr>
              <w:t>2019г.</w:t>
            </w:r>
          </w:p>
        </w:tc>
      </w:tr>
      <w:tr w:rsidR="0061299B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483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483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295pt"/>
                <w:b/>
                <w:bCs/>
              </w:rPr>
              <w:t>Работы по текущему ремонту общего имущества многоквартирного дома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48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  <w:b/>
                <w:bCs/>
              </w:rPr>
              <w:t>6,90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48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  <w:b/>
                <w:bCs/>
              </w:rPr>
              <w:t>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48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  <w:b/>
                <w:bCs/>
              </w:rPr>
              <w:t>6,90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9B" w:rsidRDefault="00A94220">
            <w:pPr>
              <w:pStyle w:val="20"/>
              <w:framePr w:w="1048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  <w:b/>
                <w:bCs/>
              </w:rPr>
              <w:t>6,90</w:t>
            </w:r>
          </w:p>
        </w:tc>
      </w:tr>
    </w:tbl>
    <w:p w:rsidR="0061299B" w:rsidRDefault="0061299B">
      <w:pPr>
        <w:framePr w:w="10483" w:wrap="notBeside" w:vAnchor="text" w:hAnchor="text" w:xAlign="center" w:y="1"/>
        <w:rPr>
          <w:sz w:val="2"/>
          <w:szCs w:val="2"/>
        </w:rPr>
      </w:pPr>
    </w:p>
    <w:p w:rsidR="0061299B" w:rsidRDefault="0061299B">
      <w:pPr>
        <w:rPr>
          <w:sz w:val="2"/>
          <w:szCs w:val="2"/>
        </w:rPr>
      </w:pPr>
    </w:p>
    <w:p w:rsidR="0061299B" w:rsidRDefault="00A94220">
      <w:pPr>
        <w:pStyle w:val="30"/>
        <w:shd w:val="clear" w:color="auto" w:fill="auto"/>
        <w:spacing w:before="184" w:line="259" w:lineRule="exact"/>
        <w:ind w:left="160"/>
      </w:pPr>
      <w:r>
        <w:t>Голосовали: «за» - 632,5 м</w:t>
      </w:r>
      <w:r>
        <w:rPr>
          <w:vertAlign w:val="superscript"/>
        </w:rPr>
        <w:t>2</w:t>
      </w:r>
      <w:r>
        <w:t xml:space="preserve"> (43 %), «против» - 254,6 м</w:t>
      </w:r>
      <w:r>
        <w:rPr>
          <w:vertAlign w:val="superscript"/>
        </w:rPr>
        <w:t>2</w:t>
      </w:r>
      <w:r>
        <w:t xml:space="preserve"> (17 %), «воздержался» - 256,2 м</w:t>
      </w:r>
      <w:r>
        <w:rPr>
          <w:vertAlign w:val="superscript"/>
        </w:rPr>
        <w:t>2</w:t>
      </w:r>
      <w:r>
        <w:t xml:space="preserve"> (18%)</w:t>
      </w:r>
    </w:p>
    <w:p w:rsidR="0061299B" w:rsidRDefault="00A94220">
      <w:pPr>
        <w:pStyle w:val="30"/>
        <w:shd w:val="clear" w:color="auto" w:fill="auto"/>
        <w:spacing w:before="0" w:line="259" w:lineRule="exact"/>
        <w:ind w:left="160"/>
      </w:pPr>
      <w:r>
        <w:t>Не участвовало в голосовании - 319,5 м</w:t>
      </w:r>
      <w:r>
        <w:rPr>
          <w:vertAlign w:val="superscript"/>
        </w:rPr>
        <w:t>2</w:t>
      </w:r>
      <w:r>
        <w:t xml:space="preserve"> (22 %)</w:t>
      </w:r>
    </w:p>
    <w:p w:rsidR="0061299B" w:rsidRDefault="00A94220">
      <w:pPr>
        <w:pStyle w:val="20"/>
        <w:shd w:val="clear" w:color="auto" w:fill="auto"/>
        <w:spacing w:line="259" w:lineRule="exact"/>
        <w:ind w:left="160"/>
        <w:jc w:val="both"/>
      </w:pPr>
      <w:r>
        <w:t>Решение принято</w:t>
      </w:r>
    </w:p>
    <w:p w:rsidR="0061299B" w:rsidRDefault="00A94220">
      <w:pPr>
        <w:pStyle w:val="30"/>
        <w:shd w:val="clear" w:color="auto" w:fill="auto"/>
        <w:spacing w:before="0" w:after="184" w:line="254" w:lineRule="exact"/>
        <w:ind w:left="160" w:right="300" w:firstLine="340"/>
      </w:pPr>
      <w:r>
        <w:t xml:space="preserve"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</w:t>
      </w:r>
      <w:r>
        <w:t>содержанию и текущему ремонту общего имущества в многоквартирном доме.</w:t>
      </w:r>
    </w:p>
    <w:p w:rsidR="0061299B" w:rsidRDefault="00A94220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ind w:left="500" w:right="740" w:firstLine="26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</w:t>
      </w:r>
      <w:r>
        <w:t xml:space="preserve">читываемый Госкомстатом России за 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 w:rsidRPr="0079236D">
        <w:rPr>
          <w:lang w:eastAsia="en-US" w:bidi="en-US"/>
        </w:rPr>
        <w:t>.</w:t>
      </w:r>
    </w:p>
    <w:p w:rsidR="0061299B" w:rsidRDefault="00A94220">
      <w:pPr>
        <w:pStyle w:val="30"/>
        <w:shd w:val="clear" w:color="auto" w:fill="auto"/>
        <w:spacing w:before="0" w:line="259" w:lineRule="exact"/>
        <w:ind w:left="160"/>
      </w:pPr>
      <w:r>
        <w:t>Голосовали: «за» - 620,2 м</w:t>
      </w:r>
      <w:r>
        <w:rPr>
          <w:vertAlign w:val="superscript"/>
        </w:rPr>
        <w:t>2</w:t>
      </w:r>
      <w:r>
        <w:t xml:space="preserve"> (43 %), «против» - 211,9 м</w:t>
      </w:r>
      <w:r>
        <w:rPr>
          <w:vertAlign w:val="superscript"/>
        </w:rPr>
        <w:t>2</w:t>
      </w:r>
      <w:r>
        <w:t xml:space="preserve"> (14 %), «воздержался»</w:t>
      </w:r>
      <w:r>
        <w:t xml:space="preserve"> - 311,2 м</w:t>
      </w:r>
      <w:r>
        <w:rPr>
          <w:vertAlign w:val="superscript"/>
        </w:rPr>
        <w:t>2</w:t>
      </w:r>
      <w:r>
        <w:t xml:space="preserve"> (21 %)</w:t>
      </w:r>
    </w:p>
    <w:p w:rsidR="0061299B" w:rsidRDefault="00A94220">
      <w:pPr>
        <w:pStyle w:val="30"/>
        <w:shd w:val="clear" w:color="auto" w:fill="auto"/>
        <w:spacing w:before="0" w:line="259" w:lineRule="exact"/>
        <w:ind w:left="160"/>
      </w:pPr>
      <w:r>
        <w:t>Не участвовало в голосовании - 319,5 м</w:t>
      </w:r>
      <w:r>
        <w:rPr>
          <w:vertAlign w:val="superscript"/>
        </w:rPr>
        <w:t>2</w:t>
      </w:r>
      <w:r>
        <w:t xml:space="preserve"> (22 %)</w:t>
      </w:r>
    </w:p>
    <w:p w:rsidR="0061299B" w:rsidRDefault="00A94220">
      <w:pPr>
        <w:pStyle w:val="20"/>
        <w:shd w:val="clear" w:color="auto" w:fill="auto"/>
        <w:spacing w:after="184" w:line="259" w:lineRule="exact"/>
        <w:ind w:left="160"/>
        <w:jc w:val="both"/>
      </w:pPr>
      <w:r>
        <w:t>Решение принято</w:t>
      </w:r>
    </w:p>
    <w:p w:rsidR="0061299B" w:rsidRDefault="00A94220">
      <w:pPr>
        <w:pStyle w:val="70"/>
        <w:numPr>
          <w:ilvl w:val="0"/>
          <w:numId w:val="5"/>
        </w:numPr>
        <w:shd w:val="clear" w:color="auto" w:fill="auto"/>
        <w:tabs>
          <w:tab w:val="left" w:pos="1109"/>
        </w:tabs>
        <w:spacing w:before="0"/>
        <w:ind w:left="760"/>
      </w:pPr>
      <w:r>
        <w:t>Установить размер арендной платы сроком с 01.01.2016 года по 29.12.2019 года:</w:t>
      </w:r>
    </w:p>
    <w:p w:rsidR="0061299B" w:rsidRDefault="00A94220">
      <w:pPr>
        <w:pStyle w:val="20"/>
        <w:shd w:val="clear" w:color="auto" w:fill="auto"/>
        <w:spacing w:line="254" w:lineRule="exact"/>
        <w:ind w:left="160" w:firstLine="340"/>
        <w:jc w:val="left"/>
      </w:pPr>
      <w:r>
        <w:t>-за аренду конструктивных элементов (в т.ч. в целях установки и эксплуатации рекламных конструкц</w:t>
      </w:r>
      <w:r>
        <w:t xml:space="preserve">ий, антенн сотовой связи, размещения оптоволоконной сети, интернет связи и других средств телекоммуникаций) стоимость аренды за один квадратный метр площади в месяц устанавливается по соглашению сторон на максимально выгодных условиях для собственников. </w:t>
      </w:r>
      <w:r>
        <w:rPr>
          <w:rStyle w:val="24"/>
        </w:rPr>
        <w:t>Го</w:t>
      </w:r>
      <w:r>
        <w:rPr>
          <w:rStyle w:val="24"/>
        </w:rPr>
        <w:t>лосовали: «за» - 619,8 м</w:t>
      </w:r>
      <w:r>
        <w:rPr>
          <w:rStyle w:val="24"/>
          <w:vertAlign w:val="superscript"/>
        </w:rPr>
        <w:t>2</w:t>
      </w:r>
      <w:r>
        <w:rPr>
          <w:rStyle w:val="24"/>
        </w:rPr>
        <w:t xml:space="preserve"> (42%), «против» - 324,1 м</w:t>
      </w:r>
      <w:r>
        <w:rPr>
          <w:rStyle w:val="24"/>
          <w:vertAlign w:val="superscript"/>
        </w:rPr>
        <w:t>2</w:t>
      </w:r>
      <w:r>
        <w:rPr>
          <w:rStyle w:val="24"/>
        </w:rPr>
        <w:t xml:space="preserve"> (22 %), «воздержался»- 199,4 м</w:t>
      </w:r>
      <w:r>
        <w:rPr>
          <w:rStyle w:val="24"/>
          <w:vertAlign w:val="superscript"/>
        </w:rPr>
        <w:t>2</w:t>
      </w:r>
      <w:r>
        <w:rPr>
          <w:rStyle w:val="24"/>
        </w:rPr>
        <w:t xml:space="preserve"> (14%)</w:t>
      </w:r>
    </w:p>
    <w:p w:rsidR="0061299B" w:rsidRDefault="00A94220">
      <w:pPr>
        <w:pStyle w:val="30"/>
        <w:shd w:val="clear" w:color="auto" w:fill="auto"/>
        <w:spacing w:before="0" w:line="220" w:lineRule="exact"/>
        <w:ind w:left="160"/>
      </w:pPr>
      <w:r>
        <w:t>Не участвовало в голосовании - 319,5 м</w:t>
      </w:r>
      <w:r>
        <w:rPr>
          <w:vertAlign w:val="superscript"/>
        </w:rPr>
        <w:t>2</w:t>
      </w:r>
      <w:r>
        <w:t xml:space="preserve"> (22 %)</w:t>
      </w:r>
    </w:p>
    <w:p w:rsidR="0061299B" w:rsidRDefault="00A94220">
      <w:pPr>
        <w:pStyle w:val="20"/>
        <w:shd w:val="clear" w:color="auto" w:fill="auto"/>
        <w:spacing w:after="106" w:line="220" w:lineRule="exact"/>
        <w:ind w:left="160"/>
        <w:jc w:val="both"/>
      </w:pPr>
      <w:r>
        <w:t>Решение принято</w:t>
      </w:r>
    </w:p>
    <w:p w:rsidR="0061299B" w:rsidRDefault="00A94220">
      <w:pPr>
        <w:pStyle w:val="20"/>
        <w:numPr>
          <w:ilvl w:val="0"/>
          <w:numId w:val="5"/>
        </w:numPr>
        <w:shd w:val="clear" w:color="auto" w:fill="auto"/>
        <w:tabs>
          <w:tab w:val="left" w:pos="915"/>
        </w:tabs>
        <w:spacing w:line="254" w:lineRule="exact"/>
        <w:ind w:left="500" w:right="300"/>
        <w:jc w:val="both"/>
      </w:pPr>
      <w:r>
        <w:t xml:space="preserve">Определить ООО «Жилье» в качестве лица, которое от имени собственников помещений уполномочено по </w:t>
      </w:r>
      <w:r>
        <w:t>своему 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 с третьими лицами на период управления многоквартирным домом.</w:t>
      </w:r>
    </w:p>
    <w:p w:rsidR="0061299B" w:rsidRDefault="00A94220">
      <w:pPr>
        <w:pStyle w:val="30"/>
        <w:shd w:val="clear" w:color="auto" w:fill="auto"/>
        <w:spacing w:before="0" w:line="254" w:lineRule="exact"/>
        <w:ind w:left="160"/>
      </w:pPr>
      <w:r>
        <w:t>Голосовали: «за» - 595,5 м</w:t>
      </w:r>
      <w:r>
        <w:rPr>
          <w:vertAlign w:val="superscript"/>
        </w:rPr>
        <w:t>2</w:t>
      </w:r>
      <w:r>
        <w:t xml:space="preserve"> (41 %)</w:t>
      </w:r>
      <w:r>
        <w:t>, «против» - 200,0 м</w:t>
      </w:r>
      <w:r>
        <w:rPr>
          <w:vertAlign w:val="superscript"/>
        </w:rPr>
        <w:t>2</w:t>
      </w:r>
      <w:r>
        <w:t xml:space="preserve"> (13 %), «воздержался» - 347,6 м</w:t>
      </w:r>
      <w:r>
        <w:rPr>
          <w:vertAlign w:val="superscript"/>
        </w:rPr>
        <w:t>2</w:t>
      </w:r>
      <w:r>
        <w:t xml:space="preserve"> (24 %)</w:t>
      </w:r>
    </w:p>
    <w:p w:rsidR="0061299B" w:rsidRDefault="00A94220">
      <w:pPr>
        <w:pStyle w:val="30"/>
        <w:shd w:val="clear" w:color="auto" w:fill="auto"/>
        <w:spacing w:before="0" w:line="220" w:lineRule="exact"/>
        <w:ind w:left="160"/>
      </w:pPr>
      <w:r>
        <w:t>Не участвовало в голосовании — 319,5 м</w:t>
      </w:r>
      <w:r>
        <w:rPr>
          <w:vertAlign w:val="superscript"/>
        </w:rPr>
        <w:t>2</w:t>
      </w:r>
      <w:r>
        <w:t xml:space="preserve"> (22 %)</w:t>
      </w:r>
    </w:p>
    <w:p w:rsidR="0061299B" w:rsidRDefault="00A94220">
      <w:pPr>
        <w:pStyle w:val="20"/>
        <w:shd w:val="clear" w:color="auto" w:fill="auto"/>
        <w:spacing w:line="220" w:lineRule="exact"/>
        <w:ind w:left="160"/>
        <w:jc w:val="both"/>
        <w:sectPr w:rsidR="0061299B">
          <w:pgSz w:w="11900" w:h="16840"/>
          <w:pgMar w:top="381" w:right="332" w:bottom="513" w:left="935" w:header="0" w:footer="3" w:gutter="0"/>
          <w:cols w:space="720"/>
          <w:noEndnote/>
          <w:docGrid w:linePitch="360"/>
        </w:sectPr>
      </w:pPr>
      <w:r>
        <w:t>Решение принято</w:t>
      </w:r>
    </w:p>
    <w:p w:rsidR="0061299B" w:rsidRDefault="00A94220">
      <w:pPr>
        <w:pStyle w:val="20"/>
        <w:numPr>
          <w:ilvl w:val="0"/>
          <w:numId w:val="5"/>
        </w:numPr>
        <w:shd w:val="clear" w:color="auto" w:fill="auto"/>
        <w:tabs>
          <w:tab w:val="left" w:pos="866"/>
        </w:tabs>
        <w:ind w:left="460"/>
        <w:jc w:val="both"/>
      </w:pPr>
      <w:r>
        <w:lastRenderedPageBreak/>
        <w:t>Принять решение о том, что арендная плата, поступающая на счет Управляющей компании ООО «Жилье» в соответствии</w:t>
      </w:r>
      <w:r>
        <w:t xml:space="preserve"> с договорами аренды общего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61299B" w:rsidRDefault="00A94220">
      <w:pPr>
        <w:pStyle w:val="30"/>
        <w:shd w:val="clear" w:color="auto" w:fill="auto"/>
        <w:spacing w:before="0" w:line="250" w:lineRule="exact"/>
      </w:pPr>
      <w:r>
        <w:t>Голосовали: «за» - 723,5 м</w:t>
      </w:r>
      <w:r>
        <w:rPr>
          <w:vertAlign w:val="superscript"/>
        </w:rPr>
        <w:t>2</w:t>
      </w:r>
      <w:r>
        <w:t xml:space="preserve"> (50 %), «против» - 109,1м</w:t>
      </w:r>
      <w:r>
        <w:rPr>
          <w:vertAlign w:val="superscript"/>
        </w:rPr>
        <w:t>2</w:t>
      </w:r>
      <w:r>
        <w:t xml:space="preserve"> (7%), «воздержа</w:t>
      </w:r>
      <w:r>
        <w:t>лся» - 310,7 м</w:t>
      </w:r>
      <w:r>
        <w:rPr>
          <w:vertAlign w:val="superscript"/>
        </w:rPr>
        <w:t>2</w:t>
      </w:r>
      <w:r>
        <w:t xml:space="preserve"> (21%)</w:t>
      </w:r>
    </w:p>
    <w:p w:rsidR="0061299B" w:rsidRDefault="00A94220">
      <w:pPr>
        <w:pStyle w:val="30"/>
        <w:shd w:val="clear" w:color="auto" w:fill="auto"/>
        <w:spacing w:before="0" w:line="250" w:lineRule="exact"/>
      </w:pPr>
      <w:r>
        <w:t>Не участвовало в голосовании - 319,5 м</w:t>
      </w:r>
      <w:r>
        <w:rPr>
          <w:vertAlign w:val="superscript"/>
        </w:rPr>
        <w:t>2</w:t>
      </w:r>
      <w:r>
        <w:t xml:space="preserve"> (22 %)</w:t>
      </w:r>
    </w:p>
    <w:p w:rsidR="0061299B" w:rsidRDefault="00A94220">
      <w:pPr>
        <w:pStyle w:val="20"/>
        <w:shd w:val="clear" w:color="auto" w:fill="auto"/>
        <w:spacing w:after="180"/>
        <w:jc w:val="both"/>
      </w:pPr>
      <w:r>
        <w:t>Решение принято</w:t>
      </w:r>
    </w:p>
    <w:p w:rsidR="0061299B" w:rsidRDefault="00A94220">
      <w:pPr>
        <w:pStyle w:val="20"/>
        <w:numPr>
          <w:ilvl w:val="0"/>
          <w:numId w:val="5"/>
        </w:numPr>
        <w:shd w:val="clear" w:color="auto" w:fill="auto"/>
        <w:tabs>
          <w:tab w:val="left" w:pos="837"/>
        </w:tabs>
        <w:ind w:left="460"/>
        <w:jc w:val="both"/>
      </w:pPr>
      <w:r>
        <w:t xml:space="preserve">Объем коммунальной услуги, предоставленной на общедомовые нужды, в размере превышающем объем коммунальной услуги, определенный исходя из показаний коллективного </w:t>
      </w:r>
      <w:r>
        <w:t>(общедомового)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размеру общей площади каждого жилого и нежилого помещения.</w:t>
      </w:r>
    </w:p>
    <w:p w:rsidR="0061299B" w:rsidRDefault="00A94220">
      <w:pPr>
        <w:pStyle w:val="30"/>
        <w:shd w:val="clear" w:color="auto" w:fill="auto"/>
        <w:spacing w:before="0" w:line="250" w:lineRule="exact"/>
      </w:pPr>
      <w:r>
        <w:t>Голосовали: «за»</w:t>
      </w:r>
      <w:r>
        <w:t xml:space="preserve"> - 619,1 м</w:t>
      </w:r>
      <w:r>
        <w:rPr>
          <w:vertAlign w:val="superscript"/>
        </w:rPr>
        <w:t>2</w:t>
      </w:r>
      <w:r>
        <w:t xml:space="preserve"> (42 %), «против» - 266,9 м</w:t>
      </w:r>
      <w:r>
        <w:rPr>
          <w:vertAlign w:val="superscript"/>
        </w:rPr>
        <w:t>2</w:t>
      </w:r>
      <w:r>
        <w:t xml:space="preserve"> (18 %), «воздержался» - 257,3 м</w:t>
      </w:r>
      <w:r>
        <w:rPr>
          <w:vertAlign w:val="superscript"/>
        </w:rPr>
        <w:t>2</w:t>
      </w:r>
      <w:r>
        <w:t xml:space="preserve"> (18%)</w:t>
      </w:r>
    </w:p>
    <w:p w:rsidR="0061299B" w:rsidRDefault="00A94220">
      <w:pPr>
        <w:pStyle w:val="30"/>
        <w:shd w:val="clear" w:color="auto" w:fill="auto"/>
        <w:spacing w:before="0" w:line="250" w:lineRule="exact"/>
      </w:pPr>
      <w:r>
        <w:t>Не участвовало в голосовании - 319,5 м</w:t>
      </w:r>
      <w:r>
        <w:rPr>
          <w:vertAlign w:val="superscript"/>
        </w:rPr>
        <w:t>2</w:t>
      </w:r>
      <w:r>
        <w:t xml:space="preserve"> (22 %)</w:t>
      </w:r>
    </w:p>
    <w:p w:rsidR="0061299B" w:rsidRDefault="00A94220">
      <w:pPr>
        <w:pStyle w:val="20"/>
        <w:shd w:val="clear" w:color="auto" w:fill="auto"/>
        <w:spacing w:after="184"/>
        <w:jc w:val="both"/>
      </w:pPr>
      <w:r>
        <w:t>Решение принято</w:t>
      </w:r>
    </w:p>
    <w:p w:rsidR="0061299B" w:rsidRDefault="00A94220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line="245" w:lineRule="exact"/>
        <w:ind w:left="460"/>
        <w:jc w:val="both"/>
      </w:pPr>
      <w:r>
        <w:t>Заключить дополнительное соглашение к договору от 01.01.2015г. по управлению, содержанию и ремонту общего имуществ</w:t>
      </w:r>
      <w:r>
        <w:t>а многоквартирного дома.</w:t>
      </w:r>
    </w:p>
    <w:p w:rsidR="0061299B" w:rsidRDefault="00A94220">
      <w:pPr>
        <w:pStyle w:val="30"/>
        <w:shd w:val="clear" w:color="auto" w:fill="auto"/>
        <w:spacing w:before="0" w:line="245" w:lineRule="exact"/>
      </w:pPr>
      <w:r>
        <w:t>Голосовали: «за» - 723,1 м</w:t>
      </w:r>
      <w:r>
        <w:rPr>
          <w:vertAlign w:val="superscript"/>
        </w:rPr>
        <w:t>2</w:t>
      </w:r>
      <w:r>
        <w:t xml:space="preserve"> (50%), «против» - 109,1м</w:t>
      </w:r>
      <w:r>
        <w:rPr>
          <w:vertAlign w:val="superscript"/>
        </w:rPr>
        <w:t>2</w:t>
      </w:r>
      <w:r>
        <w:t xml:space="preserve"> (7%), «воздержался» - 311,1м</w:t>
      </w:r>
      <w:r>
        <w:rPr>
          <w:vertAlign w:val="superscript"/>
        </w:rPr>
        <w:t>2</w:t>
      </w:r>
      <w:r>
        <w:t xml:space="preserve"> (21%)</w:t>
      </w:r>
    </w:p>
    <w:p w:rsidR="0061299B" w:rsidRDefault="00A94220">
      <w:pPr>
        <w:pStyle w:val="30"/>
        <w:shd w:val="clear" w:color="auto" w:fill="auto"/>
        <w:spacing w:before="0" w:line="245" w:lineRule="exact"/>
      </w:pPr>
      <w:r>
        <w:t>Не участвовало в голосовании - 319,5 м</w:t>
      </w:r>
      <w:r>
        <w:rPr>
          <w:vertAlign w:val="superscript"/>
        </w:rPr>
        <w:t>2</w:t>
      </w:r>
      <w:r>
        <w:t xml:space="preserve"> (22 %)</w:t>
      </w:r>
    </w:p>
    <w:p w:rsidR="0061299B" w:rsidRDefault="00A94220">
      <w:pPr>
        <w:pStyle w:val="20"/>
        <w:shd w:val="clear" w:color="auto" w:fill="auto"/>
        <w:spacing w:after="176" w:line="245" w:lineRule="exact"/>
        <w:jc w:val="both"/>
      </w:pPr>
      <w:r>
        <w:t>Решение принято</w:t>
      </w:r>
    </w:p>
    <w:p w:rsidR="0061299B" w:rsidRDefault="00A94220">
      <w:pPr>
        <w:pStyle w:val="20"/>
        <w:numPr>
          <w:ilvl w:val="0"/>
          <w:numId w:val="5"/>
        </w:numPr>
        <w:shd w:val="clear" w:color="auto" w:fill="auto"/>
        <w:tabs>
          <w:tab w:val="left" w:pos="929"/>
        </w:tabs>
        <w:ind w:left="460"/>
        <w:jc w:val="both"/>
      </w:pPr>
      <w:r>
        <w:t>Установить, что уведомление о проведении собраний доводится до собственников п</w:t>
      </w:r>
      <w:r>
        <w:t>омещений путем размещения на досках объявлений 1-ого этажа каждого из подъездов многоквартирного дома.</w:t>
      </w:r>
    </w:p>
    <w:p w:rsidR="0061299B" w:rsidRDefault="00A94220">
      <w:pPr>
        <w:pStyle w:val="30"/>
        <w:shd w:val="clear" w:color="auto" w:fill="auto"/>
        <w:spacing w:before="0" w:line="250" w:lineRule="exact"/>
      </w:pPr>
      <w:r>
        <w:t>Голосовали: «за» - 820,7 м</w:t>
      </w:r>
      <w:r>
        <w:rPr>
          <w:vertAlign w:val="superscript"/>
        </w:rPr>
        <w:t>2</w:t>
      </w:r>
      <w:r>
        <w:t xml:space="preserve"> (56 %), «против» - 66,4 м</w:t>
      </w:r>
      <w:r>
        <w:rPr>
          <w:vertAlign w:val="superscript"/>
        </w:rPr>
        <w:t>2</w:t>
      </w:r>
      <w:r>
        <w:t xml:space="preserve"> (5 %), «воздержался» - 256,2 м</w:t>
      </w:r>
      <w:r>
        <w:rPr>
          <w:vertAlign w:val="superscript"/>
        </w:rPr>
        <w:t>2</w:t>
      </w:r>
      <w:r>
        <w:t xml:space="preserve"> (17%)</w:t>
      </w:r>
    </w:p>
    <w:p w:rsidR="0061299B" w:rsidRDefault="00A94220">
      <w:pPr>
        <w:pStyle w:val="30"/>
        <w:shd w:val="clear" w:color="auto" w:fill="auto"/>
        <w:spacing w:before="0" w:line="250" w:lineRule="exact"/>
      </w:pPr>
      <w:r>
        <w:t>Не участвовало в голосовании - 319,5 м</w:t>
      </w:r>
      <w:r>
        <w:rPr>
          <w:vertAlign w:val="superscript"/>
        </w:rPr>
        <w:t>2</w:t>
      </w:r>
      <w:r>
        <w:t xml:space="preserve"> (22 %)</w:t>
      </w:r>
    </w:p>
    <w:p w:rsidR="0061299B" w:rsidRDefault="00A94220">
      <w:pPr>
        <w:pStyle w:val="20"/>
        <w:shd w:val="clear" w:color="auto" w:fill="auto"/>
        <w:spacing w:after="176"/>
        <w:jc w:val="both"/>
      </w:pPr>
      <w:r>
        <w:t xml:space="preserve">Решение </w:t>
      </w:r>
      <w:r>
        <w:t>принято</w:t>
      </w:r>
    </w:p>
    <w:p w:rsidR="0061299B" w:rsidRDefault="00A94220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line="254" w:lineRule="exact"/>
        <w:ind w:left="460"/>
        <w:jc w:val="both"/>
      </w:pPr>
      <w:r>
        <w:t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многоквартирного дома по адресу: ул. Бакинская, д. 47</w:t>
      </w:r>
    </w:p>
    <w:p w:rsidR="0061299B" w:rsidRDefault="00A94220">
      <w:pPr>
        <w:pStyle w:val="30"/>
        <w:shd w:val="clear" w:color="auto" w:fill="auto"/>
        <w:spacing w:before="0" w:line="254" w:lineRule="exact"/>
      </w:pPr>
      <w:r>
        <w:t>Голосовали: «за» - 87</w:t>
      </w:r>
      <w:r>
        <w:t>4,7 м</w:t>
      </w:r>
      <w:r>
        <w:rPr>
          <w:vertAlign w:val="superscript"/>
        </w:rPr>
        <w:t>2</w:t>
      </w:r>
      <w:r>
        <w:t xml:space="preserve"> (60 %), «против» - 66,4 м</w:t>
      </w:r>
      <w:r>
        <w:rPr>
          <w:vertAlign w:val="superscript"/>
        </w:rPr>
        <w:t>2</w:t>
      </w:r>
      <w:r>
        <w:t xml:space="preserve"> (5 %), «воздержался» - 202,2 м</w:t>
      </w:r>
      <w:r>
        <w:rPr>
          <w:vertAlign w:val="superscript"/>
        </w:rPr>
        <w:t>2</w:t>
      </w:r>
      <w:r>
        <w:t xml:space="preserve"> (13%)</w:t>
      </w:r>
    </w:p>
    <w:p w:rsidR="0061299B" w:rsidRDefault="00A94220">
      <w:pPr>
        <w:pStyle w:val="30"/>
        <w:shd w:val="clear" w:color="auto" w:fill="auto"/>
        <w:spacing w:before="0" w:line="254" w:lineRule="exact"/>
      </w:pPr>
      <w:r>
        <w:t>Не участвовало в голосовании - 319,5 м</w:t>
      </w:r>
      <w:r>
        <w:rPr>
          <w:vertAlign w:val="superscript"/>
        </w:rPr>
        <w:t>2</w:t>
      </w:r>
      <w:r>
        <w:t xml:space="preserve"> (22 %)</w:t>
      </w:r>
    </w:p>
    <w:p w:rsidR="0061299B" w:rsidRDefault="00A94220">
      <w:pPr>
        <w:pStyle w:val="20"/>
        <w:shd w:val="clear" w:color="auto" w:fill="auto"/>
        <w:spacing w:after="180" w:line="254" w:lineRule="exact"/>
        <w:jc w:val="both"/>
      </w:pPr>
      <w:r>
        <w:t>Решение принято</w:t>
      </w:r>
    </w:p>
    <w:p w:rsidR="0061299B" w:rsidRDefault="00A94220">
      <w:pPr>
        <w:pStyle w:val="20"/>
        <w:numPr>
          <w:ilvl w:val="0"/>
          <w:numId w:val="5"/>
        </w:numPr>
        <w:shd w:val="clear" w:color="auto" w:fill="auto"/>
        <w:tabs>
          <w:tab w:val="left" w:pos="905"/>
        </w:tabs>
        <w:spacing w:line="254" w:lineRule="exact"/>
        <w:ind w:left="460"/>
        <w:jc w:val="both"/>
      </w:pPr>
      <w:r>
        <w:t>Местом хранения протоколов общих собраний собственников многоквартирного дома с прилагаемыми к ним документами определить</w:t>
      </w:r>
      <w:r>
        <w:t xml:space="preserve"> офис ООО «Жилье» по адресу: г. Когалым, проспект Шмидта, дом 12-2 п/п.</w:t>
      </w:r>
    </w:p>
    <w:p w:rsidR="0061299B" w:rsidRDefault="00A94220">
      <w:pPr>
        <w:pStyle w:val="30"/>
        <w:shd w:val="clear" w:color="auto" w:fill="auto"/>
        <w:spacing w:before="0" w:line="259" w:lineRule="exact"/>
      </w:pPr>
      <w:r>
        <w:t>Голосовали: «за» - 887 м</w:t>
      </w:r>
      <w:r>
        <w:rPr>
          <w:vertAlign w:val="superscript"/>
        </w:rPr>
        <w:t>2</w:t>
      </w:r>
      <w:r>
        <w:t xml:space="preserve"> (61 %), «против» - 54,1м</w:t>
      </w:r>
      <w:r>
        <w:rPr>
          <w:vertAlign w:val="superscript"/>
        </w:rPr>
        <w:t>2</w:t>
      </w:r>
      <w:r>
        <w:t xml:space="preserve"> (4%), «воздержался» - 202,2 м</w:t>
      </w:r>
      <w:r>
        <w:rPr>
          <w:vertAlign w:val="superscript"/>
        </w:rPr>
        <w:t>2</w:t>
      </w:r>
      <w:r>
        <w:t xml:space="preserve"> (13%)</w:t>
      </w:r>
    </w:p>
    <w:p w:rsidR="0061299B" w:rsidRDefault="00A94220">
      <w:pPr>
        <w:pStyle w:val="30"/>
        <w:shd w:val="clear" w:color="auto" w:fill="auto"/>
        <w:spacing w:before="0" w:line="259" w:lineRule="exact"/>
      </w:pPr>
      <w:r>
        <w:t>Не участвовало в голосовании - 319,5 м</w:t>
      </w:r>
      <w:r>
        <w:rPr>
          <w:vertAlign w:val="superscript"/>
        </w:rPr>
        <w:t>2</w:t>
      </w:r>
      <w:r>
        <w:t xml:space="preserve"> (22 %)</w:t>
      </w:r>
    </w:p>
    <w:p w:rsidR="0061299B" w:rsidRDefault="00A94220">
      <w:pPr>
        <w:pStyle w:val="20"/>
        <w:shd w:val="clear" w:color="auto" w:fill="auto"/>
        <w:spacing w:after="188" w:line="259" w:lineRule="exact"/>
        <w:jc w:val="both"/>
      </w:pPr>
      <w:r>
        <w:t>Решение принято</w:t>
      </w:r>
    </w:p>
    <w:p w:rsidR="0061299B" w:rsidRDefault="00A94220">
      <w:pPr>
        <w:pStyle w:val="20"/>
        <w:shd w:val="clear" w:color="auto" w:fill="auto"/>
        <w:ind w:left="600"/>
        <w:jc w:val="left"/>
      </w:pPr>
      <w:r>
        <w:t>К протоколу прилагаются следующи</w:t>
      </w:r>
      <w:r>
        <w:t>е документы:</w:t>
      </w:r>
    </w:p>
    <w:p w:rsidR="0061299B" w:rsidRDefault="00A94220">
      <w:pPr>
        <w:pStyle w:val="30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250" w:lineRule="exact"/>
      </w:pPr>
      <w:r>
        <w:t>Реестр собственников помещений многоквартирного дома.</w:t>
      </w:r>
    </w:p>
    <w:p w:rsidR="0061299B" w:rsidRDefault="00A94220">
      <w:pPr>
        <w:pStyle w:val="30"/>
        <w:numPr>
          <w:ilvl w:val="0"/>
          <w:numId w:val="6"/>
        </w:numPr>
        <w:shd w:val="clear" w:color="auto" w:fill="auto"/>
        <w:tabs>
          <w:tab w:val="left" w:pos="344"/>
        </w:tabs>
        <w:spacing w:before="0" w:line="250" w:lineRule="exact"/>
      </w:pPr>
      <w:r>
        <w:t>Уведомление о проведении общего собрания собственников помещений.</w:t>
      </w:r>
    </w:p>
    <w:p w:rsidR="0061299B" w:rsidRDefault="00A94220">
      <w:pPr>
        <w:pStyle w:val="30"/>
        <w:numPr>
          <w:ilvl w:val="0"/>
          <w:numId w:val="6"/>
        </w:numPr>
        <w:shd w:val="clear" w:color="auto" w:fill="auto"/>
        <w:tabs>
          <w:tab w:val="left" w:pos="349"/>
        </w:tabs>
        <w:spacing w:before="0" w:line="259" w:lineRule="exact"/>
      </w:pPr>
      <w:r>
        <w:t>Пояснительная записка к уведомлению о проведении общего собрания собственников помещений многоквартирного дома.</w:t>
      </w:r>
    </w:p>
    <w:p w:rsidR="0061299B" w:rsidRDefault="00A94220">
      <w:pPr>
        <w:pStyle w:val="30"/>
        <w:numPr>
          <w:ilvl w:val="0"/>
          <w:numId w:val="6"/>
        </w:numPr>
        <w:shd w:val="clear" w:color="auto" w:fill="auto"/>
        <w:tabs>
          <w:tab w:val="left" w:pos="344"/>
        </w:tabs>
        <w:spacing w:before="0" w:line="220" w:lineRule="exact"/>
        <w:sectPr w:rsidR="0061299B">
          <w:footerReference w:type="default" r:id="rId8"/>
          <w:pgSz w:w="11900" w:h="16840"/>
          <w:pgMar w:top="677" w:right="677" w:bottom="812" w:left="941" w:header="0" w:footer="3" w:gutter="0"/>
          <w:cols w:space="720"/>
          <w:noEndnote/>
          <w:docGrid w:linePitch="360"/>
        </w:sectPr>
      </w:pPr>
      <w:r>
        <w:t>Решения собственников помещений по вопросам, поставленным на голосование в количестве 20 шт.</w:t>
      </w:r>
    </w:p>
    <w:p w:rsidR="0061299B" w:rsidRDefault="0061299B">
      <w:pPr>
        <w:spacing w:before="8" w:after="8" w:line="240" w:lineRule="exact"/>
        <w:rPr>
          <w:sz w:val="19"/>
          <w:szCs w:val="19"/>
        </w:rPr>
      </w:pPr>
    </w:p>
    <w:p w:rsidR="0061299B" w:rsidRDefault="0061299B">
      <w:pPr>
        <w:rPr>
          <w:sz w:val="2"/>
          <w:szCs w:val="2"/>
        </w:rPr>
        <w:sectPr w:rsidR="0061299B">
          <w:type w:val="continuous"/>
          <w:pgSz w:w="11900" w:h="16840"/>
          <w:pgMar w:top="662" w:right="0" w:bottom="662" w:left="0" w:header="0" w:footer="3" w:gutter="0"/>
          <w:cols w:space="720"/>
          <w:noEndnote/>
          <w:docGrid w:linePitch="360"/>
        </w:sectPr>
      </w:pPr>
    </w:p>
    <w:p w:rsidR="0061299B" w:rsidRDefault="0061299B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2.4pt;margin-top:.1pt;width:184.8pt;height:103.7pt;z-index:251657728;mso-wrap-distance-left:5pt;mso-wrap-distance-right:5pt;mso-position-horizontal-relative:margin" filled="f" stroked="f">
            <v:textbox style="mso-fit-shape-to-text:t" inset="0,0,0,0">
              <w:txbxContent>
                <w:p w:rsidR="0061299B" w:rsidRDefault="00A94220">
                  <w:pPr>
                    <w:pStyle w:val="10"/>
                    <w:keepNext/>
                    <w:keepLines/>
                    <w:shd w:val="clear" w:color="auto" w:fill="auto"/>
                    <w:spacing w:before="0" w:after="2" w:line="220" w:lineRule="exact"/>
                    <w:jc w:val="left"/>
                  </w:pPr>
                  <w:bookmarkStart w:id="1" w:name="bookmark1"/>
                  <w:r>
                    <w:rPr>
                      <w:rStyle w:val="1Exact"/>
                      <w:b/>
                      <w:bCs/>
                    </w:rPr>
                    <w:t>Председатель общего собрания</w:t>
                  </w:r>
                  <w:bookmarkEnd w:id="1"/>
                </w:p>
                <w:p w:rsidR="0061299B" w:rsidRDefault="00A94220">
                  <w:pPr>
                    <w:pStyle w:val="25"/>
                    <w:keepNext/>
                    <w:keepLines/>
                    <w:shd w:val="clear" w:color="auto" w:fill="auto"/>
                    <w:spacing w:before="0" w:after="189" w:line="240" w:lineRule="exact"/>
                  </w:pPr>
                  <w:bookmarkStart w:id="2" w:name="bookmark2"/>
                  <w:r>
                    <w:t>и.о. директора ООО «Жилье»</w:t>
                  </w:r>
                  <w:bookmarkEnd w:id="2"/>
                </w:p>
                <w:p w:rsidR="0061299B" w:rsidRDefault="00A94220">
                  <w:pPr>
                    <w:pStyle w:val="10"/>
                    <w:keepNext/>
                    <w:keepLines/>
                    <w:shd w:val="clear" w:color="auto" w:fill="auto"/>
                    <w:spacing w:before="0" w:after="0" w:line="220" w:lineRule="exact"/>
                    <w:jc w:val="left"/>
                  </w:pPr>
                  <w:bookmarkStart w:id="3" w:name="bookmark3"/>
                  <w:r>
                    <w:rPr>
                      <w:rStyle w:val="1Exact"/>
                      <w:b/>
                      <w:bCs/>
                    </w:rPr>
                    <w:t>Секретарь общего собрания</w:t>
                  </w:r>
                  <w:bookmarkEnd w:id="3"/>
                </w:p>
                <w:p w:rsidR="0061299B" w:rsidRDefault="00A94220">
                  <w:pPr>
                    <w:pStyle w:val="25"/>
                    <w:keepNext/>
                    <w:keepLines/>
                    <w:shd w:val="clear" w:color="auto" w:fill="auto"/>
                    <w:spacing w:before="0" w:after="174" w:line="240" w:lineRule="exact"/>
                  </w:pPr>
                  <w:bookmarkStart w:id="4" w:name="bookmark4"/>
                  <w:r>
                    <w:t>мастер ООО «Жилье»</w:t>
                  </w:r>
                  <w:bookmarkEnd w:id="4"/>
                </w:p>
                <w:p w:rsidR="0061299B" w:rsidRDefault="00A94220">
                  <w:pPr>
                    <w:pStyle w:val="10"/>
                    <w:keepNext/>
                    <w:keepLines/>
                    <w:shd w:val="clear" w:color="auto" w:fill="auto"/>
                    <w:spacing w:before="0" w:after="0" w:line="220" w:lineRule="exact"/>
                    <w:jc w:val="left"/>
                  </w:pPr>
                  <w:bookmarkStart w:id="5" w:name="bookmark5"/>
                  <w:r>
                    <w:rPr>
                      <w:rStyle w:val="1Exact"/>
                      <w:b/>
                      <w:bCs/>
                    </w:rPr>
                    <w:t>Состав счетной комиссии:</w:t>
                  </w:r>
                  <w:bookmarkEnd w:id="5"/>
                </w:p>
                <w:p w:rsidR="0061299B" w:rsidRDefault="00A94220">
                  <w:pPr>
                    <w:pStyle w:val="25"/>
                    <w:keepNext/>
                    <w:keepLines/>
                    <w:shd w:val="clear" w:color="auto" w:fill="auto"/>
                    <w:spacing w:before="0" w:after="0" w:line="240" w:lineRule="exact"/>
                  </w:pPr>
                  <w:bookmarkStart w:id="6" w:name="bookmark6"/>
                  <w:r>
                    <w:t>инженер I категории ООО «Жилье»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249.35pt;margin-top:28.4pt;width:34.8pt;height:7.95pt;z-index:251657729;mso-wrap-distance-left:5pt;mso-wrap-distance-right:5pt;mso-position-horizontal-relative:margin" filled="f" stroked="f">
            <v:textbox style="mso-fit-shape-to-text:t" inset="0,0,0,0">
              <w:txbxContent>
                <w:p w:rsidR="0061299B" w:rsidRDefault="00A94220">
                  <w:pPr>
                    <w:pStyle w:val="8"/>
                    <w:shd w:val="clear" w:color="auto" w:fill="auto"/>
                    <w:spacing w:line="13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198.25pt;margin-top:52.1pt;width:114pt;height:19.2pt;z-index:251657730;mso-wrap-distance-left:5pt;mso-wrap-distance-right:5pt;mso-position-horizontal-relative:margin" wrapcoords="9682 0 16276 0 16276 3459 15499 5418 15499 8206 21600 10747 21600 17524 15594 18635 15594 21600 9227 21600 9227 18635 0 17524 0 10747 9133 8206 9133 5418 9682 3459 9682 0" filled="f" stroked="f">
            <v:textbox style="mso-fit-shape-to-text:t" inset="0,0,0,0">
              <w:txbxContent>
                <w:p w:rsidR="0061299B" w:rsidRDefault="00A94220">
                  <w:pPr>
                    <w:pStyle w:val="26"/>
                    <w:shd w:val="clear" w:color="auto" w:fill="auto"/>
                    <w:spacing w:line="110" w:lineRule="exact"/>
                  </w:pPr>
                  <w:r>
                    <w:t>&lt;-* //</w:t>
                  </w:r>
                </w:p>
                <w:p w:rsidR="0061299B" w:rsidRDefault="00A94220">
                  <w:pPr>
                    <w:pStyle w:val="aa"/>
                    <w:shd w:val="clear" w:color="auto" w:fill="auto"/>
                    <w:spacing w:line="160" w:lineRule="exact"/>
                  </w:pPr>
                  <w:r>
                    <w:t>подпись</w:t>
                  </w:r>
                </w:p>
                <w:p w:rsidR="0061299B" w:rsidRDefault="00A9422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4pt;height:18.75pt">
                        <v:imagedata r:id="rId9" r:href="rId10"/>
                      </v:shape>
                    </w:pict>
                  </w:r>
                </w:p>
                <w:p w:rsidR="0061299B" w:rsidRDefault="00A94220">
                  <w:pPr>
                    <w:pStyle w:val="32"/>
                    <w:shd w:val="clear" w:color="auto" w:fill="auto"/>
                    <w:spacing w:line="19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2.65pt;margin-top:123.15pt;width:114.25pt;height:14.85pt;z-index:251657731;mso-wrap-distance-left:5pt;mso-wrap-distance-right:5pt;mso-position-horizontal-relative:margin" filled="f" stroked="f">
            <v:textbox style="mso-fit-shape-to-text:t" inset="0,0,0,0">
              <w:txbxContent>
                <w:p w:rsidR="0061299B" w:rsidRDefault="00A94220">
                  <w:pPr>
                    <w:pStyle w:val="25"/>
                    <w:keepNext/>
                    <w:keepLines/>
                    <w:shd w:val="clear" w:color="auto" w:fill="auto"/>
                    <w:spacing w:before="0" w:after="0" w:line="240" w:lineRule="exact"/>
                  </w:pPr>
                  <w:bookmarkStart w:id="7" w:name="bookmark7"/>
                  <w:r>
                    <w:t>техник ООО «Жилье»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246.95pt;margin-top:105.35pt;width:33.6pt;height:37.7pt;z-index:251657732;mso-wrap-distance-left:5pt;mso-wrap-distance-right:5pt;mso-position-horizontal-relative:margin" filled="f" stroked="f">
            <v:textbox style="mso-fit-shape-to-text:t" inset="0,0,0,0">
              <w:txbxContent>
                <w:p w:rsidR="0061299B" w:rsidRDefault="00A94220">
                  <w:pPr>
                    <w:pStyle w:val="9"/>
                    <w:shd w:val="clear" w:color="auto" w:fill="auto"/>
                    <w:spacing w:line="720" w:lineRule="exact"/>
                  </w:pPr>
                  <w:r>
                    <w:t>и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328.8pt;margin-top:11.5pt;width:115.45pt;height:124.85pt;z-index:251657733;mso-wrap-distance-left:5pt;mso-wrap-distance-right:5pt;mso-position-horizontal-relative:margin" filled="f" stroked="f">
            <v:textbox style="mso-fit-shape-to-text:t" inset="0,0,0,0">
              <w:txbxContent>
                <w:p w:rsidR="0061299B" w:rsidRDefault="00A94220">
                  <w:pPr>
                    <w:pStyle w:val="220"/>
                    <w:keepNext/>
                    <w:keepLines/>
                    <w:shd w:val="clear" w:color="auto" w:fill="auto"/>
                    <w:spacing w:after="12" w:line="240" w:lineRule="exact"/>
                    <w:ind w:left="220"/>
                  </w:pPr>
                  <w:bookmarkStart w:id="8" w:name="bookmark8"/>
                  <w:r>
                    <w:t xml:space="preserve">/ </w:t>
                  </w:r>
                  <w:r>
                    <w:rPr>
                      <w:rStyle w:val="22Exact0"/>
                      <w:b/>
                      <w:bCs/>
                    </w:rPr>
                    <w:t xml:space="preserve">Нагорная </w:t>
                  </w:r>
                  <w:r>
                    <w:rPr>
                      <w:rStyle w:val="2212ptExact"/>
                    </w:rPr>
                    <w:t>М.В.</w:t>
                  </w:r>
                  <w:r>
                    <w:rPr>
                      <w:rStyle w:val="2212ptExact0"/>
                    </w:rPr>
                    <w:t xml:space="preserve"> </w:t>
                  </w:r>
                  <w:r>
                    <w:t>/</w:t>
                  </w:r>
                  <w:bookmarkEnd w:id="8"/>
                </w:p>
                <w:p w:rsidR="0061299B" w:rsidRDefault="00A94220">
                  <w:pPr>
                    <w:pStyle w:val="100"/>
                    <w:shd w:val="clear" w:color="auto" w:fill="auto"/>
                    <w:spacing w:before="0" w:after="260" w:line="150" w:lineRule="exact"/>
                    <w:ind w:left="1080"/>
                  </w:pPr>
                  <w:r>
                    <w:t>Ф.И.О</w:t>
                  </w:r>
                </w:p>
                <w:p w:rsidR="0061299B" w:rsidRDefault="00A94220">
                  <w:pPr>
                    <w:pStyle w:val="220"/>
                    <w:keepNext/>
                    <w:keepLines/>
                    <w:shd w:val="clear" w:color="auto" w:fill="auto"/>
                    <w:spacing w:after="12" w:line="240" w:lineRule="exact"/>
                  </w:pPr>
                  <w:bookmarkStart w:id="9" w:name="bookmark9"/>
                  <w:r>
                    <w:t xml:space="preserve">/ </w:t>
                  </w:r>
                  <w:r>
                    <w:rPr>
                      <w:rStyle w:val="22Exact0"/>
                      <w:b/>
                      <w:bCs/>
                    </w:rPr>
                    <w:t xml:space="preserve">Петленко </w:t>
                  </w:r>
                  <w:r>
                    <w:rPr>
                      <w:rStyle w:val="2212ptExact"/>
                    </w:rPr>
                    <w:t>Д.М.</w:t>
                  </w:r>
                  <w:r>
                    <w:rPr>
                      <w:rStyle w:val="2212ptExact0"/>
                    </w:rPr>
                    <w:t xml:space="preserve"> </w:t>
                  </w:r>
                  <w:r>
                    <w:t>/</w:t>
                  </w:r>
                  <w:bookmarkEnd w:id="9"/>
                </w:p>
                <w:p w:rsidR="0061299B" w:rsidRDefault="00A94220">
                  <w:pPr>
                    <w:pStyle w:val="100"/>
                    <w:shd w:val="clear" w:color="auto" w:fill="auto"/>
                    <w:spacing w:before="0" w:after="257" w:line="150" w:lineRule="exact"/>
                    <w:ind w:left="1080"/>
                  </w:pPr>
                  <w:r>
                    <w:t>Ф.И.О</w:t>
                  </w:r>
                </w:p>
                <w:p w:rsidR="0061299B" w:rsidRDefault="00A94220">
                  <w:pPr>
                    <w:pStyle w:val="30"/>
                    <w:shd w:val="clear" w:color="auto" w:fill="auto"/>
                    <w:spacing w:before="0" w:after="3" w:line="220" w:lineRule="exact"/>
                    <w:jc w:val="left"/>
                  </w:pPr>
                  <w:r>
                    <w:rPr>
                      <w:rStyle w:val="3Exact1"/>
                    </w:rPr>
                    <w:t>/ Чиндина Т.В. /</w:t>
                  </w:r>
                </w:p>
                <w:p w:rsidR="0061299B" w:rsidRDefault="00A94220">
                  <w:pPr>
                    <w:pStyle w:val="11"/>
                    <w:shd w:val="clear" w:color="auto" w:fill="auto"/>
                    <w:spacing w:before="0" w:after="128" w:line="190" w:lineRule="exact"/>
                    <w:ind w:left="500"/>
                  </w:pPr>
                  <w:r>
                    <w:t>Ф.И.О</w:t>
                  </w:r>
                </w:p>
                <w:p w:rsidR="0061299B" w:rsidRDefault="00A94220">
                  <w:pPr>
                    <w:pStyle w:val="220"/>
                    <w:keepNext/>
                    <w:keepLines/>
                    <w:shd w:val="clear" w:color="auto" w:fill="auto"/>
                    <w:spacing w:after="0" w:line="240" w:lineRule="exact"/>
                  </w:pPr>
                  <w:bookmarkStart w:id="10" w:name="bookmark10"/>
                  <w:r>
                    <w:t xml:space="preserve">/ </w:t>
                  </w:r>
                  <w:r>
                    <w:rPr>
                      <w:rStyle w:val="22Exact0"/>
                      <w:b/>
                      <w:bCs/>
                    </w:rPr>
                    <w:t xml:space="preserve">Кувичинская </w:t>
                  </w:r>
                  <w:r>
                    <w:rPr>
                      <w:rStyle w:val="2212ptExact"/>
                    </w:rPr>
                    <w:t>Е.В. /</w:t>
                  </w:r>
                  <w:bookmarkEnd w:id="10"/>
                </w:p>
              </w:txbxContent>
            </v:textbox>
            <w10:wrap anchorx="margin"/>
          </v:shape>
        </w:pict>
      </w:r>
    </w:p>
    <w:p w:rsidR="0061299B" w:rsidRDefault="0061299B">
      <w:pPr>
        <w:spacing w:line="360" w:lineRule="exact"/>
      </w:pPr>
    </w:p>
    <w:p w:rsidR="0061299B" w:rsidRDefault="0061299B">
      <w:pPr>
        <w:spacing w:line="360" w:lineRule="exact"/>
      </w:pPr>
    </w:p>
    <w:p w:rsidR="0061299B" w:rsidRDefault="0061299B">
      <w:pPr>
        <w:spacing w:line="360" w:lineRule="exact"/>
      </w:pPr>
    </w:p>
    <w:p w:rsidR="0061299B" w:rsidRDefault="0061299B">
      <w:pPr>
        <w:spacing w:line="360" w:lineRule="exact"/>
      </w:pPr>
    </w:p>
    <w:p w:rsidR="0061299B" w:rsidRDefault="0061299B">
      <w:pPr>
        <w:spacing w:line="360" w:lineRule="exact"/>
      </w:pPr>
    </w:p>
    <w:p w:rsidR="0061299B" w:rsidRDefault="0061299B">
      <w:pPr>
        <w:spacing w:line="549" w:lineRule="exact"/>
      </w:pPr>
    </w:p>
    <w:p w:rsidR="0061299B" w:rsidRDefault="0061299B">
      <w:pPr>
        <w:rPr>
          <w:sz w:val="2"/>
          <w:szCs w:val="2"/>
        </w:rPr>
      </w:pPr>
    </w:p>
    <w:sectPr w:rsidR="0061299B" w:rsidSect="0061299B">
      <w:type w:val="continuous"/>
      <w:pgSz w:w="11900" w:h="16840"/>
      <w:pgMar w:top="662" w:right="677" w:bottom="662" w:left="9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220" w:rsidRDefault="00A94220" w:rsidP="0061299B">
      <w:r>
        <w:separator/>
      </w:r>
    </w:p>
  </w:endnote>
  <w:endnote w:type="continuationSeparator" w:id="1">
    <w:p w:rsidR="00A94220" w:rsidRDefault="00A94220" w:rsidP="00612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9B" w:rsidRDefault="0061299B">
    <w:pPr>
      <w:rPr>
        <w:sz w:val="2"/>
        <w:szCs w:val="2"/>
      </w:rPr>
    </w:pPr>
    <w:r w:rsidRPr="006129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65pt;margin-top:802.35pt;width:148.8pt;height:7.4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299B" w:rsidRDefault="00A94220">
                <w:pPr>
                  <w:pStyle w:val="a8"/>
                  <w:shd w:val="clear" w:color="auto" w:fill="auto"/>
                  <w:tabs>
                    <w:tab w:val="right" w:pos="2976"/>
                  </w:tabs>
                  <w:spacing w:line="240" w:lineRule="auto"/>
                </w:pPr>
                <w:r>
                  <w:rPr>
                    <w:rStyle w:val="a9"/>
                  </w:rPr>
                  <w:t>ПОДПИСЬ</w:t>
                </w:r>
                <w:r>
                  <w:rPr>
                    <w:rStyle w:val="a9"/>
                  </w:rPr>
                  <w:tab/>
                </w:r>
                <w:r>
                  <w:rPr>
                    <w:rStyle w:val="FranklinGothicHeavy75pt"/>
                  </w:rPr>
                  <w:t>Ф.И.О.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220" w:rsidRDefault="00A94220"/>
  </w:footnote>
  <w:footnote w:type="continuationSeparator" w:id="1">
    <w:p w:rsidR="00A94220" w:rsidRDefault="00A942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BD5"/>
    <w:multiLevelType w:val="multilevel"/>
    <w:tmpl w:val="FC5E3AD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5D78CD"/>
    <w:multiLevelType w:val="multilevel"/>
    <w:tmpl w:val="5D98185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E031CC"/>
    <w:multiLevelType w:val="multilevel"/>
    <w:tmpl w:val="80D4E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EA3647"/>
    <w:multiLevelType w:val="multilevel"/>
    <w:tmpl w:val="0F86F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811FC8"/>
    <w:multiLevelType w:val="multilevel"/>
    <w:tmpl w:val="F1BEB47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4A7EA6"/>
    <w:multiLevelType w:val="multilevel"/>
    <w:tmpl w:val="DD825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1299B"/>
    <w:rsid w:val="0061299B"/>
    <w:rsid w:val="0079236D"/>
    <w:rsid w:val="00A9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29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299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12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12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Полужирный"/>
    <w:basedOn w:val="3"/>
    <w:rsid w:val="0061299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129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61299B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612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1pt">
    <w:name w:val="Основной текст (6) + 11 pt;Полужирный"/>
    <w:basedOn w:val="6"/>
    <w:rsid w:val="0061299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Заголовок №1_"/>
    <w:basedOn w:val="a0"/>
    <w:link w:val="10"/>
    <w:rsid w:val="00612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612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61299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61299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61299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"/>
    <w:basedOn w:val="2"/>
    <w:rsid w:val="0061299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3">
    <w:name w:val="Основной текст (2)"/>
    <w:basedOn w:val="2"/>
    <w:rsid w:val="0061299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612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Не полужирный"/>
    <w:basedOn w:val="2"/>
    <w:rsid w:val="0061299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_"/>
    <w:basedOn w:val="a0"/>
    <w:link w:val="a8"/>
    <w:rsid w:val="0061299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Колонтитул"/>
    <w:basedOn w:val="a7"/>
    <w:rsid w:val="0061299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ranklinGothicHeavy75pt">
    <w:name w:val="Колонтитул + Franklin Gothic Heavy;7;5 pt"/>
    <w:basedOn w:val="a7"/>
    <w:rsid w:val="0061299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Exact">
    <w:name w:val="Заголовок №1 Exact"/>
    <w:basedOn w:val="a0"/>
    <w:rsid w:val="00612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Заголовок №2 Exact"/>
    <w:basedOn w:val="a0"/>
    <w:link w:val="25"/>
    <w:rsid w:val="00612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sid w:val="006129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0">
    <w:name w:val="Подпись к картинке (2) Exact"/>
    <w:basedOn w:val="a0"/>
    <w:link w:val="26"/>
    <w:rsid w:val="0061299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Exact">
    <w:name w:val="Подпись к картинке Exact"/>
    <w:basedOn w:val="a0"/>
    <w:link w:val="aa"/>
    <w:rsid w:val="006129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Подпись к картинке (3) Exact"/>
    <w:basedOn w:val="a0"/>
    <w:link w:val="32"/>
    <w:rsid w:val="00612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rsid w:val="0061299B"/>
    <w:rPr>
      <w:b w:val="0"/>
      <w:bCs w:val="0"/>
      <w:i/>
      <w:iCs/>
      <w:smallCaps w:val="0"/>
      <w:strike w:val="0"/>
      <w:sz w:val="72"/>
      <w:szCs w:val="72"/>
      <w:u w:val="none"/>
    </w:rPr>
  </w:style>
  <w:style w:type="character" w:customStyle="1" w:styleId="22Exact">
    <w:name w:val="Заголовок №2 (2) Exact"/>
    <w:basedOn w:val="a0"/>
    <w:link w:val="220"/>
    <w:rsid w:val="00612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Exact0">
    <w:name w:val="Заголовок №2 (2) Exact"/>
    <w:basedOn w:val="22Exact"/>
    <w:rsid w:val="0061299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12ptExact">
    <w:name w:val="Заголовок №2 (2) + 12 pt;Не полужирный Exact"/>
    <w:basedOn w:val="22Exact"/>
    <w:rsid w:val="0061299B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12ptExact0">
    <w:name w:val="Заголовок №2 (2) + 12 pt;Не полужирный Exact"/>
    <w:basedOn w:val="22Exact"/>
    <w:rsid w:val="0061299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612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Exact0">
    <w:name w:val="Основной текст (3) Exact"/>
    <w:basedOn w:val="a0"/>
    <w:rsid w:val="00612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1">
    <w:name w:val="Основной текст (3) Exact"/>
    <w:basedOn w:val="3"/>
    <w:rsid w:val="0061299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612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61299B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61299B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61299B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61299B"/>
    <w:pPr>
      <w:shd w:val="clear" w:color="auto" w:fill="FFFFFF"/>
      <w:spacing w:before="180" w:line="0" w:lineRule="atLeast"/>
    </w:pPr>
    <w:rPr>
      <w:sz w:val="14"/>
      <w:szCs w:val="14"/>
    </w:rPr>
  </w:style>
  <w:style w:type="paragraph" w:customStyle="1" w:styleId="60">
    <w:name w:val="Основной текст (6)"/>
    <w:basedOn w:val="a"/>
    <w:link w:val="6"/>
    <w:rsid w:val="0061299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1299B"/>
    <w:pPr>
      <w:shd w:val="clear" w:color="auto" w:fill="FFFFFF"/>
      <w:spacing w:before="6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61299B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61299B"/>
    <w:pPr>
      <w:shd w:val="clear" w:color="auto" w:fill="FFFFFF"/>
      <w:spacing w:before="180"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61299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25">
    <w:name w:val="Заголовок №2"/>
    <w:basedOn w:val="a"/>
    <w:link w:val="2Exact"/>
    <w:rsid w:val="0061299B"/>
    <w:pPr>
      <w:shd w:val="clear" w:color="auto" w:fill="FFFFFF"/>
      <w:spacing w:before="60" w:after="24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rsid w:val="0061299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26">
    <w:name w:val="Подпись к картинке (2)"/>
    <w:basedOn w:val="a"/>
    <w:link w:val="2Exact0"/>
    <w:rsid w:val="0061299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1"/>
      <w:szCs w:val="11"/>
    </w:rPr>
  </w:style>
  <w:style w:type="paragraph" w:customStyle="1" w:styleId="aa">
    <w:name w:val="Подпись к картинке"/>
    <w:basedOn w:val="a"/>
    <w:link w:val="Exact"/>
    <w:rsid w:val="0061299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32">
    <w:name w:val="Подпись к картинке (3)"/>
    <w:basedOn w:val="a"/>
    <w:link w:val="3Exact"/>
    <w:rsid w:val="006129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">
    <w:name w:val="Основной текст (9)"/>
    <w:basedOn w:val="a"/>
    <w:link w:val="9Exact"/>
    <w:rsid w:val="0061299B"/>
    <w:pPr>
      <w:shd w:val="clear" w:color="auto" w:fill="FFFFFF"/>
      <w:spacing w:line="0" w:lineRule="atLeast"/>
    </w:pPr>
    <w:rPr>
      <w:i/>
      <w:iCs/>
      <w:sz w:val="72"/>
      <w:szCs w:val="72"/>
    </w:rPr>
  </w:style>
  <w:style w:type="paragraph" w:customStyle="1" w:styleId="220">
    <w:name w:val="Заголовок №2 (2)"/>
    <w:basedOn w:val="a"/>
    <w:link w:val="22Exact"/>
    <w:rsid w:val="0061299B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0">
    <w:name w:val="Основной текст (10)"/>
    <w:basedOn w:val="a"/>
    <w:link w:val="10Exact"/>
    <w:rsid w:val="0061299B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Основной текст (11)"/>
    <w:basedOn w:val="a"/>
    <w:link w:val="11Exact"/>
    <w:rsid w:val="0061299B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user\AppData\Local\Temp\FineReader12.00\media\image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2016-01-29T06:08:00Z</dcterms:created>
  <dcterms:modified xsi:type="dcterms:W3CDTF">2016-01-29T06:08:00Z</dcterms:modified>
</cp:coreProperties>
</file>